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6486081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522B94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 января 2024</w:t>
      </w:r>
      <w:r w:rsidR="00191406">
        <w:rPr>
          <w:szCs w:val="28"/>
        </w:rPr>
        <w:t xml:space="preserve">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541869">
        <w:rPr>
          <w:szCs w:val="28"/>
        </w:rPr>
        <w:t>№71-4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A6646" w:rsidRDefault="00AB47CE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  <w:szCs w:val="28"/>
        </w:rPr>
      </w:pPr>
      <w:r w:rsidRPr="00193420">
        <w:rPr>
          <w:b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Рабочей группе по контролю за соблюдением порядка и правил проведения предвыборной агитации в период избирательной кампании </w:t>
      </w:r>
      <w:r>
        <w:rPr>
          <w:b/>
          <w:bCs/>
          <w:sz w:val="28"/>
          <w:szCs w:val="28"/>
        </w:rPr>
        <w:br/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Территориальной избирательной комиссии </w:t>
      </w:r>
      <w:r>
        <w:rPr>
          <w:b/>
          <w:bCs/>
          <w:sz w:val="28"/>
          <w:szCs w:val="28"/>
        </w:rPr>
        <w:t>Пролетарского</w:t>
      </w:r>
      <w:r>
        <w:rPr>
          <w:b/>
          <w:bCs/>
          <w:sz w:val="28"/>
          <w:szCs w:val="28"/>
        </w:rPr>
        <w:t xml:space="preserve"> района города Ростова-на-Дону</w:t>
      </w:r>
    </w:p>
    <w:p w:rsidR="00AB47CE" w:rsidRPr="001C77B7" w:rsidRDefault="00AB47CE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522B94" w:rsidRDefault="00AB47CE" w:rsidP="0070077F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 xml:space="preserve">статьи 26 Федерального закона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от 12.06.2002 № 67-ФЗ «Об основных гарантиях избирательных прав и права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на участие в референдуме граждан Российской Федерации», пункта 1 </w:t>
      </w:r>
      <w:r>
        <w:rPr>
          <w:sz w:val="28"/>
          <w:szCs w:val="28"/>
        </w:rPr>
        <w:br/>
      </w:r>
      <w:r w:rsidRPr="00AA0E06">
        <w:rPr>
          <w:sz w:val="28"/>
          <w:szCs w:val="28"/>
        </w:rPr>
        <w:t>статьи 21 Федерального закона от 10.01.2003 № 19-ФЗ «О выборах Президента Российской Федерации», в соответствии</w:t>
      </w:r>
      <w:r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Pr="00955EAB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 xml:space="preserve">», 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</w:t>
      </w:r>
      <w:r w:rsidR="00FE5AB3" w:rsidRPr="00DF7499">
        <w:rPr>
          <w:sz w:val="28"/>
          <w:szCs w:val="28"/>
        </w:rPr>
        <w:t xml:space="preserve">, </w:t>
      </w:r>
    </w:p>
    <w:p w:rsidR="00522B94" w:rsidRDefault="00BD5DED" w:rsidP="0070077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B47CE" w:rsidRPr="0070077F" w:rsidRDefault="00AB47CE" w:rsidP="0070077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B47CE" w:rsidRDefault="00AB47CE" w:rsidP="00AB47CE">
      <w:pPr>
        <w:pStyle w:val="aa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Утвердить положение о 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  <w:r w:rsidRPr="00076F7A">
        <w:rPr>
          <w:sz w:val="28"/>
          <w:szCs w:val="28"/>
        </w:rPr>
        <w:br/>
        <w:t xml:space="preserve">при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076F7A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>(приложение № 1).</w:t>
      </w:r>
    </w:p>
    <w:p w:rsidR="00AB47CE" w:rsidRDefault="00AB47CE" w:rsidP="00AB47CE">
      <w:pPr>
        <w:pStyle w:val="aa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Сформировать Рабочую группу по контролю за соблюдением порядка </w:t>
      </w:r>
      <w:r w:rsidRPr="00076F7A">
        <w:rPr>
          <w:sz w:val="28"/>
          <w:szCs w:val="28"/>
        </w:rPr>
        <w:br/>
        <w:t xml:space="preserve">и правил проведения предвыборной агитации в период избирательной кампании по выборам Президента Российской Федерации </w:t>
      </w:r>
      <w:r w:rsidRPr="00076F7A">
        <w:rPr>
          <w:sz w:val="28"/>
          <w:szCs w:val="28"/>
        </w:rPr>
        <w:br/>
        <w:t xml:space="preserve">при Территориальной избирательной комиссии </w:t>
      </w:r>
      <w:r>
        <w:rPr>
          <w:sz w:val="28"/>
          <w:szCs w:val="28"/>
        </w:rPr>
        <w:t xml:space="preserve">Пролетарского </w:t>
      </w:r>
      <w:r w:rsidRPr="00076F7A">
        <w:rPr>
          <w:sz w:val="28"/>
          <w:szCs w:val="28"/>
        </w:rPr>
        <w:t>района города Ростова-на-Дону (приложение</w:t>
      </w:r>
      <w:r>
        <w:rPr>
          <w:sz w:val="28"/>
          <w:szCs w:val="28"/>
        </w:rPr>
        <w:t xml:space="preserve"> №</w:t>
      </w:r>
      <w:r w:rsidRPr="00076F7A">
        <w:rPr>
          <w:sz w:val="28"/>
          <w:szCs w:val="28"/>
        </w:rPr>
        <w:t xml:space="preserve"> 2).</w:t>
      </w:r>
    </w:p>
    <w:p w:rsidR="00AB47CE" w:rsidRPr="00AB47CE" w:rsidRDefault="00AB47CE" w:rsidP="00AB47CE">
      <w:pPr>
        <w:pStyle w:val="aa"/>
        <w:numPr>
          <w:ilvl w:val="0"/>
          <w:numId w:val="7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AB47CE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Pr="00AB47CE">
        <w:rPr>
          <w:sz w:val="28"/>
          <w:szCs w:val="28"/>
        </w:rPr>
        <w:t>Пролетарского</w:t>
      </w:r>
      <w:r w:rsidRPr="00AB47CE">
        <w:rPr>
          <w:sz w:val="28"/>
          <w:szCs w:val="28"/>
        </w:rPr>
        <w:t xml:space="preserve"> рай</w:t>
      </w:r>
      <w:r w:rsidRPr="00AB47CE">
        <w:rPr>
          <w:sz w:val="28"/>
          <w:szCs w:val="28"/>
        </w:rPr>
        <w:t xml:space="preserve">она города Ростова-на-Дону </w:t>
      </w:r>
      <w:r>
        <w:rPr>
          <w:sz w:val="28"/>
          <w:szCs w:val="28"/>
        </w:rPr>
        <w:br/>
      </w:r>
      <w:r w:rsidRPr="00AB47CE">
        <w:rPr>
          <w:sz w:val="28"/>
          <w:szCs w:val="28"/>
        </w:rPr>
        <w:t>от 22.12.2017 № 28-4</w:t>
      </w:r>
      <w:r w:rsidRPr="00AB47CE">
        <w:rPr>
          <w:sz w:val="28"/>
          <w:szCs w:val="28"/>
        </w:rPr>
        <w:t xml:space="preserve"> «</w:t>
      </w:r>
      <w:r w:rsidRPr="00AB47CE">
        <w:rPr>
          <w:sz w:val="28"/>
          <w:szCs w:val="28"/>
        </w:rPr>
        <w:t>О формировании Рабочей группы по контролю за соблюдением порядка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>».</w:t>
      </w:r>
    </w:p>
    <w:p w:rsidR="00AB47CE" w:rsidRPr="002D4013" w:rsidRDefault="00AB47CE" w:rsidP="00AB47CE">
      <w:pPr>
        <w:pStyle w:val="aa"/>
        <w:spacing w:line="360" w:lineRule="auto"/>
        <w:jc w:val="both"/>
        <w:rPr>
          <w:sz w:val="28"/>
          <w:szCs w:val="28"/>
        </w:rPr>
      </w:pPr>
      <w:r w:rsidRPr="002D4013">
        <w:rPr>
          <w:sz w:val="28"/>
          <w:szCs w:val="28"/>
        </w:rPr>
        <w:t xml:space="preserve">4. Разместить настоящее постановление на официальном сайте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2D4013">
        <w:rPr>
          <w:sz w:val="28"/>
          <w:szCs w:val="28"/>
        </w:rPr>
        <w:t xml:space="preserve"> района города </w:t>
      </w:r>
      <w:r w:rsidRPr="002D4013">
        <w:rPr>
          <w:sz w:val="28"/>
          <w:szCs w:val="28"/>
        </w:rPr>
        <w:br/>
        <w:t>Ростова-на-Дону в информационно-телекоммуникационной сети «Интернет».</w:t>
      </w:r>
    </w:p>
    <w:p w:rsidR="00522B94" w:rsidRDefault="00AB47CE" w:rsidP="00AB47CE">
      <w:pPr>
        <w:pStyle w:val="aa"/>
        <w:spacing w:line="360" w:lineRule="auto"/>
        <w:jc w:val="both"/>
        <w:rPr>
          <w:sz w:val="28"/>
          <w:szCs w:val="28"/>
        </w:rPr>
      </w:pPr>
      <w:r w:rsidRPr="002D4013">
        <w:rPr>
          <w:sz w:val="28"/>
          <w:szCs w:val="28"/>
        </w:rPr>
        <w:t xml:space="preserve">5. </w:t>
      </w:r>
      <w:r w:rsidR="00522B94" w:rsidRPr="00D458F4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="00522B94" w:rsidRPr="00D458F4">
        <w:rPr>
          <w:sz w:val="28"/>
          <w:szCs w:val="28"/>
        </w:rPr>
        <w:t xml:space="preserve">председателя комиссии </w:t>
      </w:r>
      <w:r>
        <w:rPr>
          <w:sz w:val="28"/>
          <w:szCs w:val="28"/>
        </w:rPr>
        <w:t>Боровик</w:t>
      </w:r>
      <w:r w:rsidR="00522B94">
        <w:rPr>
          <w:sz w:val="28"/>
          <w:szCs w:val="28"/>
        </w:rPr>
        <w:t xml:space="preserve"> Е.В</w:t>
      </w:r>
      <w:r w:rsidR="00522B94" w:rsidRPr="00D458F4">
        <w:rPr>
          <w:sz w:val="28"/>
          <w:szCs w:val="28"/>
        </w:rPr>
        <w:t>.</w:t>
      </w:r>
    </w:p>
    <w:p w:rsidR="00BD5DED" w:rsidRPr="00E06FA0" w:rsidRDefault="00BD5DED" w:rsidP="00AB47CE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</w:p>
    <w:p w:rsidR="00FE5AB3" w:rsidRDefault="00FE5AB3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CD0F85" w:rsidRDefault="00CD5BEB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Pr="00190BB8" w:rsidRDefault="00AB47CE" w:rsidP="00AB47CE">
      <w:pPr>
        <w:suppressAutoHyphens/>
        <w:ind w:left="5670"/>
        <w:jc w:val="center"/>
      </w:pPr>
      <w:r w:rsidRPr="00190BB8">
        <w:t>Приложение</w:t>
      </w:r>
      <w:r>
        <w:t xml:space="preserve"> № 1</w:t>
      </w:r>
    </w:p>
    <w:p w:rsidR="00AB47CE" w:rsidRDefault="00AB47CE" w:rsidP="00AB47CE">
      <w:pPr>
        <w:suppressAutoHyphens/>
        <w:ind w:left="5670"/>
        <w:jc w:val="center"/>
      </w:pPr>
      <w:r w:rsidRPr="00190BB8">
        <w:t xml:space="preserve">к постановлению Территориальной избирательной комиссии </w:t>
      </w:r>
    </w:p>
    <w:p w:rsidR="00AB47CE" w:rsidRDefault="00AB47CE" w:rsidP="00AB47CE">
      <w:pPr>
        <w:suppressAutoHyphens/>
        <w:ind w:left="5670"/>
        <w:jc w:val="center"/>
      </w:pPr>
      <w:r>
        <w:t>Пролетарского</w:t>
      </w:r>
      <w:r w:rsidRPr="00190BB8">
        <w:t xml:space="preserve"> района </w:t>
      </w:r>
    </w:p>
    <w:p w:rsidR="00AB47CE" w:rsidRPr="00190BB8" w:rsidRDefault="00AB47CE" w:rsidP="00AB47CE">
      <w:pPr>
        <w:suppressAutoHyphens/>
        <w:ind w:left="5670"/>
        <w:jc w:val="center"/>
      </w:pPr>
      <w:r w:rsidRPr="00190BB8">
        <w:t>города Ростова-на-Дону</w:t>
      </w:r>
    </w:p>
    <w:p w:rsidR="00AB47CE" w:rsidRPr="00190BB8" w:rsidRDefault="00AB47CE" w:rsidP="00AB47CE">
      <w:pPr>
        <w:suppressAutoHyphens/>
        <w:ind w:left="5670" w:right="175"/>
        <w:jc w:val="center"/>
      </w:pPr>
      <w:r>
        <w:t xml:space="preserve">от </w:t>
      </w:r>
      <w:proofErr w:type="gramStart"/>
      <w:r>
        <w:t>09.01.2024  №</w:t>
      </w:r>
      <w:proofErr w:type="gramEnd"/>
      <w:r>
        <w:t xml:space="preserve"> 71-4</w:t>
      </w:r>
    </w:p>
    <w:p w:rsidR="00A639B2" w:rsidRDefault="00A639B2" w:rsidP="00AB47CE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AB47CE" w:rsidRPr="00A639B2" w:rsidRDefault="00AB47CE" w:rsidP="00AB47CE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A639B2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</w:p>
    <w:p w:rsidR="00AB47CE" w:rsidRPr="00A639B2" w:rsidRDefault="00AB47CE" w:rsidP="00AB47CE">
      <w:pPr>
        <w:jc w:val="center"/>
        <w:rPr>
          <w:b/>
          <w:bCs/>
          <w:sz w:val="24"/>
          <w:szCs w:val="24"/>
        </w:rPr>
      </w:pPr>
      <w:r w:rsidRPr="00A639B2">
        <w:rPr>
          <w:b/>
          <w:bCs/>
          <w:sz w:val="24"/>
          <w:szCs w:val="24"/>
        </w:rPr>
        <w:t xml:space="preserve">о Рабочей группе по контролю за соблюдением порядка и правил проведения предвыборной агитации в период избирательной кампании </w:t>
      </w:r>
      <w:r w:rsidRPr="00A639B2">
        <w:rPr>
          <w:b/>
          <w:bCs/>
          <w:sz w:val="24"/>
          <w:szCs w:val="24"/>
        </w:rPr>
        <w:br/>
        <w:t xml:space="preserve">по выборам Президента Российской Федерации при Территориальной избирательной комиссии </w:t>
      </w:r>
      <w:r w:rsidR="00A639B2" w:rsidRPr="00A639B2">
        <w:rPr>
          <w:b/>
          <w:bCs/>
          <w:sz w:val="24"/>
          <w:szCs w:val="24"/>
        </w:rPr>
        <w:t>Пролетарского</w:t>
      </w:r>
      <w:r w:rsidRPr="00A639B2">
        <w:rPr>
          <w:b/>
          <w:bCs/>
          <w:sz w:val="24"/>
          <w:szCs w:val="24"/>
        </w:rPr>
        <w:t xml:space="preserve"> района города Ростова-на-Дону</w:t>
      </w:r>
    </w:p>
    <w:p w:rsidR="00AB47CE" w:rsidRPr="00A639B2" w:rsidRDefault="00AB47CE" w:rsidP="00AB47CE">
      <w:pPr>
        <w:jc w:val="center"/>
        <w:rPr>
          <w:b/>
          <w:bCs/>
          <w:sz w:val="24"/>
          <w:szCs w:val="24"/>
        </w:rPr>
      </w:pPr>
    </w:p>
    <w:p w:rsidR="00AB47CE" w:rsidRPr="00A639B2" w:rsidRDefault="00AB47CE" w:rsidP="00AB47CE">
      <w:pPr>
        <w:ind w:firstLine="708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1. Настоящее Положение 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(далее – Рабочая группа).</w:t>
      </w:r>
    </w:p>
    <w:p w:rsidR="00AB47CE" w:rsidRPr="00A639B2" w:rsidRDefault="00AB47CE" w:rsidP="00AB47CE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2. Рабочая группа создается на период избирательной кампании </w:t>
      </w:r>
      <w:r w:rsidRPr="00A639B2">
        <w:rPr>
          <w:sz w:val="24"/>
          <w:szCs w:val="24"/>
        </w:rPr>
        <w:br/>
        <w:t xml:space="preserve">по выборам Президента Российской Федерации для обеспечения взаимодействия Территориальной избирательной комиссии </w:t>
      </w:r>
      <w:r w:rsidR="00A639B2" w:rsidRPr="00A639B2">
        <w:rPr>
          <w:sz w:val="24"/>
          <w:szCs w:val="24"/>
        </w:rPr>
        <w:t xml:space="preserve">Пролетарского </w:t>
      </w:r>
      <w:r w:rsidRPr="00A639B2">
        <w:rPr>
          <w:sz w:val="24"/>
          <w:szCs w:val="24"/>
        </w:rPr>
        <w:t xml:space="preserve">района города Ростова-на-Дону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</w:t>
      </w:r>
      <w:r w:rsidRPr="00A639B2">
        <w:rPr>
          <w:sz w:val="24"/>
          <w:szCs w:val="24"/>
        </w:rPr>
        <w:br/>
        <w:t xml:space="preserve">на должность Президента Российской Федерации, их уполномоченными представителями и доверенными лицами, а также иными субъектами, осуществляющими предвыборную агитацию. </w:t>
      </w:r>
    </w:p>
    <w:p w:rsidR="00AB47CE" w:rsidRPr="00A639B2" w:rsidRDefault="00AB47CE" w:rsidP="00AB47CE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3. В своей деятельности Рабочая группа</w:t>
      </w:r>
      <w:r w:rsidRPr="00A639B2">
        <w:rPr>
          <w:b/>
          <w:sz w:val="24"/>
          <w:szCs w:val="24"/>
        </w:rPr>
        <w:t xml:space="preserve"> </w:t>
      </w:r>
      <w:r w:rsidRPr="00A639B2">
        <w:rPr>
          <w:sz w:val="24"/>
          <w:szCs w:val="24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</w:t>
      </w:r>
      <w:r w:rsidRPr="00A639B2">
        <w:rPr>
          <w:sz w:val="24"/>
          <w:szCs w:val="24"/>
        </w:rPr>
        <w:br/>
        <w:t xml:space="preserve">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и настоящим Положением.</w:t>
      </w:r>
    </w:p>
    <w:p w:rsidR="00AB47CE" w:rsidRPr="00A639B2" w:rsidRDefault="00AB47CE" w:rsidP="00AB47CE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color w:val="000000"/>
          <w:sz w:val="24"/>
          <w:szCs w:val="24"/>
        </w:rPr>
      </w:pPr>
      <w:r w:rsidRPr="00A639B2">
        <w:rPr>
          <w:color w:val="000000"/>
          <w:sz w:val="24"/>
          <w:szCs w:val="24"/>
        </w:rPr>
        <w:t xml:space="preserve">4. Состав Рабочей группы утверждается постановлением Территориальной избирательной комиссии </w:t>
      </w:r>
      <w:r w:rsidR="00A639B2" w:rsidRPr="00A639B2">
        <w:rPr>
          <w:color w:val="000000"/>
          <w:sz w:val="24"/>
          <w:szCs w:val="24"/>
        </w:rPr>
        <w:t>Пролетарского</w:t>
      </w:r>
      <w:r w:rsidRPr="00A639B2">
        <w:rPr>
          <w:color w:val="000000"/>
          <w:sz w:val="24"/>
          <w:szCs w:val="24"/>
        </w:rPr>
        <w:t xml:space="preserve"> района города </w:t>
      </w:r>
      <w:r w:rsidRPr="00A639B2">
        <w:rPr>
          <w:color w:val="000000"/>
          <w:sz w:val="24"/>
          <w:szCs w:val="24"/>
        </w:rPr>
        <w:br/>
        <w:t xml:space="preserve">Ростова-на-Дону. </w:t>
      </w:r>
    </w:p>
    <w:p w:rsidR="00AB47CE" w:rsidRPr="00A639B2" w:rsidRDefault="00AB47CE" w:rsidP="00AB47CE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5</w:t>
      </w:r>
      <w:r w:rsidRPr="00A639B2">
        <w:rPr>
          <w:color w:val="000000"/>
          <w:sz w:val="24"/>
          <w:szCs w:val="24"/>
        </w:rPr>
        <w:t>. В состав Рабочей группы входят: з</w:t>
      </w:r>
      <w:r w:rsidRPr="00A639B2">
        <w:rPr>
          <w:sz w:val="24"/>
          <w:szCs w:val="24"/>
        </w:rPr>
        <w:t xml:space="preserve">аместитель председателя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</w:t>
      </w:r>
      <w:r w:rsidRPr="00A639B2">
        <w:rPr>
          <w:sz w:val="24"/>
          <w:szCs w:val="24"/>
        </w:rPr>
        <w:br/>
        <w:t xml:space="preserve">Ростова-на-Дону, член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администрации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(по согласованию); сотрудник Отдела полиции № 4 Упр</w:t>
      </w:r>
      <w:r w:rsidR="00A639B2" w:rsidRPr="00A639B2">
        <w:rPr>
          <w:sz w:val="24"/>
          <w:szCs w:val="24"/>
        </w:rPr>
        <w:t xml:space="preserve">авления МВД России по городу </w:t>
      </w:r>
      <w:r w:rsidRPr="00A639B2">
        <w:rPr>
          <w:sz w:val="24"/>
          <w:szCs w:val="24"/>
        </w:rPr>
        <w:t xml:space="preserve">Ростову-на-Дону (по согласованию), иные лица по решению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Ростова-на-Дону.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6. Руководителем Рабочей группы является заместитель председателя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</w:t>
      </w:r>
      <w:r w:rsidRPr="00A639B2">
        <w:rPr>
          <w:sz w:val="24"/>
          <w:szCs w:val="24"/>
        </w:rPr>
        <w:br/>
        <w:t xml:space="preserve">Ростова-на-Дону.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7. Руководитель Рабочей группы: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1) организует подготовку и созывает заседания Рабочей группы;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3) утверждает проект повестки дня заседания Рабочей группы;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4) ведет заседания Рабочей группы; 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5) организует делопроизводство Рабочей группы;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9. В компетенцию Рабочей группы входит организация контроля </w:t>
      </w:r>
      <w:r w:rsidRPr="00A639B2">
        <w:rPr>
          <w:sz w:val="24"/>
          <w:szCs w:val="24"/>
        </w:rPr>
        <w:br/>
        <w:t xml:space="preserve">за соблюдением порядка и правил проведения предвыборной агитации </w:t>
      </w:r>
      <w:r w:rsidRPr="00A639B2">
        <w:rPr>
          <w:sz w:val="24"/>
          <w:szCs w:val="24"/>
        </w:rPr>
        <w:br/>
        <w:t>при проведении выборов Президента Российской Федерации (далее – предвыборная агитация):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территории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 «Чистый Дон»;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3) обеспечение равных условий проведения</w:t>
      </w:r>
      <w:r w:rsidRPr="00A639B2">
        <w:rPr>
          <w:b/>
          <w:bCs/>
          <w:sz w:val="24"/>
          <w:szCs w:val="24"/>
        </w:rPr>
        <w:t xml:space="preserve"> </w:t>
      </w:r>
      <w:r w:rsidRPr="00A639B2">
        <w:rPr>
          <w:sz w:val="24"/>
          <w:szCs w:val="24"/>
        </w:rPr>
        <w:t>предвыборной агитации посредством агитационных публичных мероприятий;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4) незамедлительное направление в Контрольно-ревизионную службу </w:t>
      </w:r>
      <w:r w:rsidRPr="00A639B2">
        <w:rPr>
          <w:sz w:val="24"/>
          <w:szCs w:val="24"/>
        </w:rPr>
        <w:br/>
        <w:t xml:space="preserve">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5) ежедневный сбор информации о формах и методах проведения предвыборной агитации на территории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</w:t>
      </w:r>
      <w:r w:rsidRPr="00A639B2">
        <w:rPr>
          <w:sz w:val="24"/>
          <w:szCs w:val="24"/>
        </w:rPr>
        <w:br/>
        <w:t>Ростова-на-Дону;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6) подготовка сведений о ходе проведения предвыборной агитации </w:t>
      </w:r>
      <w:r w:rsidRPr="00A639B2">
        <w:rPr>
          <w:sz w:val="24"/>
          <w:szCs w:val="24"/>
        </w:rPr>
        <w:br/>
        <w:t xml:space="preserve">по установленной форме; 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7) участие в рассмотрении жалоб, заявлений и обращений, поступающих в Избирательную комиссию Ростовской области,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</w:t>
      </w:r>
      <w:r w:rsidRPr="00A639B2">
        <w:rPr>
          <w:sz w:val="24"/>
          <w:szCs w:val="24"/>
        </w:rPr>
        <w:br/>
        <w:t xml:space="preserve">по вопросам законности проведения предвыборной агитации на территории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</w:t>
      </w:r>
      <w:r w:rsidR="00A639B2" w:rsidRPr="00A639B2">
        <w:rPr>
          <w:sz w:val="24"/>
          <w:szCs w:val="24"/>
        </w:rPr>
        <w:t>Пролетарского</w:t>
      </w:r>
      <w:r w:rsidRPr="00A639B2">
        <w:rPr>
          <w:sz w:val="24"/>
          <w:szCs w:val="24"/>
        </w:rPr>
        <w:t xml:space="preserve"> района города Ростова-на-Дону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AB47CE" w:rsidRPr="00A639B2" w:rsidRDefault="00AB47CE" w:rsidP="00AB47C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10. Деятельность Рабочей группы осуществляется коллегиально, </w:t>
      </w:r>
      <w:r w:rsidRPr="00A639B2">
        <w:rPr>
          <w:sz w:val="24"/>
          <w:szCs w:val="24"/>
        </w:rPr>
        <w:br/>
        <w:t xml:space="preserve">на основе открытого обсуждения вопросов, относящихся к ее компетенции, </w:t>
      </w:r>
      <w:r w:rsidRPr="00A639B2">
        <w:rPr>
          <w:sz w:val="24"/>
          <w:szCs w:val="24"/>
        </w:rPr>
        <w:br/>
        <w:t>и основывается на принципах законности, объективности, достоверности, оперативности.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13. На заседании Рабочей группы ведется протокол, а при необходимости (по решению руководителя Рабочей группы) – аудио- (видео-) запись. 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AB47CE" w:rsidRPr="00A639B2" w:rsidRDefault="00AB47CE" w:rsidP="00AB47CE">
      <w:pPr>
        <w:ind w:firstLine="709"/>
        <w:jc w:val="both"/>
        <w:rPr>
          <w:sz w:val="24"/>
          <w:szCs w:val="24"/>
        </w:rPr>
      </w:pPr>
      <w:r w:rsidRPr="00A639B2">
        <w:rPr>
          <w:sz w:val="24"/>
          <w:szCs w:val="24"/>
        </w:rPr>
        <w:t xml:space="preserve">16. В случае необходимости руководитель Рабочей группы приглашает </w:t>
      </w:r>
      <w:r w:rsidRPr="00A639B2">
        <w:rPr>
          <w:sz w:val="24"/>
          <w:szCs w:val="24"/>
        </w:rPr>
        <w:br/>
        <w:t xml:space="preserve">на заседание специалистов или экспертов для дачи пояснений и заключений </w:t>
      </w:r>
      <w:r w:rsidRPr="00A639B2">
        <w:rPr>
          <w:sz w:val="24"/>
          <w:szCs w:val="24"/>
        </w:rPr>
        <w:br/>
        <w:t>по вопросам соблюдения порядка и правил проведения предвыборной агитации.</w:t>
      </w: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suppressAutoHyphens/>
        <w:ind w:left="6243"/>
        <w:jc w:val="center"/>
      </w:pPr>
    </w:p>
    <w:p w:rsidR="00AB47CE" w:rsidRDefault="00AB47CE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639B2" w:rsidRDefault="00A639B2" w:rsidP="00AB47CE">
      <w:pPr>
        <w:suppressAutoHyphens/>
        <w:ind w:left="6243"/>
        <w:jc w:val="center"/>
      </w:pPr>
    </w:p>
    <w:p w:rsidR="00AB47CE" w:rsidRPr="00190BB8" w:rsidRDefault="00AB47CE" w:rsidP="00AB47CE">
      <w:pPr>
        <w:suppressAutoHyphens/>
        <w:ind w:left="6243"/>
        <w:jc w:val="center"/>
      </w:pPr>
      <w:r w:rsidRPr="00190BB8">
        <w:t>Приложение</w:t>
      </w:r>
      <w:r>
        <w:t xml:space="preserve"> № 2</w:t>
      </w:r>
    </w:p>
    <w:p w:rsidR="00AB47CE" w:rsidRPr="00190BB8" w:rsidRDefault="00AB47CE" w:rsidP="00AB47CE">
      <w:pPr>
        <w:suppressAutoHyphens/>
        <w:ind w:left="6243"/>
        <w:jc w:val="center"/>
      </w:pPr>
      <w:r w:rsidRPr="00190BB8">
        <w:t xml:space="preserve">к постановлению Территориальной избирательной комиссии </w:t>
      </w:r>
      <w:r w:rsidR="00A639B2">
        <w:t>Пролетарского</w:t>
      </w:r>
      <w:r w:rsidRPr="00190BB8">
        <w:t xml:space="preserve"> района города Ростова-на-Дону</w:t>
      </w:r>
    </w:p>
    <w:p w:rsidR="00AB47CE" w:rsidRPr="00190BB8" w:rsidRDefault="00A639B2" w:rsidP="00AB47CE">
      <w:pPr>
        <w:suppressAutoHyphens/>
        <w:ind w:left="6243" w:right="175"/>
        <w:jc w:val="center"/>
      </w:pPr>
      <w:r>
        <w:t xml:space="preserve">от </w:t>
      </w:r>
      <w:proofErr w:type="gramStart"/>
      <w:r>
        <w:t>09.01.2024  №</w:t>
      </w:r>
      <w:proofErr w:type="gramEnd"/>
      <w:r>
        <w:t xml:space="preserve"> 71-4</w:t>
      </w:r>
    </w:p>
    <w:p w:rsidR="00A639B2" w:rsidRDefault="00A639B2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</w:p>
    <w:p w:rsidR="00A639B2" w:rsidRDefault="00A639B2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</w:p>
    <w:p w:rsidR="00AB47CE" w:rsidRPr="0063272C" w:rsidRDefault="00AB47CE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Состав</w:t>
      </w:r>
    </w:p>
    <w:p w:rsidR="00AB47CE" w:rsidRPr="002D499F" w:rsidRDefault="00AB47CE" w:rsidP="00AB47C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Рабочей группы</w:t>
      </w:r>
      <w:r w:rsidRPr="0063272C">
        <w:rPr>
          <w:rFonts w:ascii="Times New Roman" w:hAnsi="Times New Roman" w:cs="Times New Roman"/>
          <w:bCs w:val="0"/>
          <w:color w:val="auto"/>
        </w:rPr>
        <w:t xml:space="preserve"> </w:t>
      </w:r>
      <w:r w:rsidRPr="002D499F">
        <w:rPr>
          <w:rFonts w:ascii="Times New Roman" w:hAnsi="Times New Roman" w:cs="Times New Roman"/>
          <w:bCs w:val="0"/>
          <w:color w:val="auto"/>
        </w:rPr>
        <w:t xml:space="preserve"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A639B2">
        <w:rPr>
          <w:rFonts w:ascii="Times New Roman" w:hAnsi="Times New Roman" w:cs="Times New Roman"/>
          <w:bCs w:val="0"/>
          <w:color w:val="auto"/>
        </w:rPr>
        <w:t>Пролетарского</w:t>
      </w:r>
      <w:r>
        <w:rPr>
          <w:rFonts w:ascii="Times New Roman" w:hAnsi="Times New Roman" w:cs="Times New Roman"/>
          <w:bCs w:val="0"/>
          <w:color w:val="auto"/>
        </w:rPr>
        <w:t xml:space="preserve"> района города Ростова-на-Дону</w:t>
      </w:r>
    </w:p>
    <w:p w:rsidR="00AB47CE" w:rsidRDefault="00AB47CE" w:rsidP="00AB47CE"/>
    <w:p w:rsidR="00AB47CE" w:rsidRDefault="00AB47CE" w:rsidP="00AB47CE">
      <w:pPr>
        <w:jc w:val="center"/>
        <w:rPr>
          <w:b/>
          <w:sz w:val="28"/>
          <w:szCs w:val="28"/>
        </w:rPr>
      </w:pPr>
      <w:r w:rsidRPr="00F1481B">
        <w:rPr>
          <w:b/>
          <w:sz w:val="28"/>
          <w:szCs w:val="28"/>
        </w:rPr>
        <w:t>Руководитель Рабочей группы:</w:t>
      </w:r>
    </w:p>
    <w:p w:rsidR="00A639B2" w:rsidRPr="00F1481B" w:rsidRDefault="00A639B2" w:rsidP="00AB47CE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7"/>
        <w:gridCol w:w="5908"/>
      </w:tblGrid>
      <w:tr w:rsidR="00AB47CE" w:rsidRPr="00F1481B" w:rsidTr="00B07785">
        <w:tc>
          <w:tcPr>
            <w:tcW w:w="3510" w:type="dxa"/>
            <w:shd w:val="clear" w:color="auto" w:fill="auto"/>
            <w:vAlign w:val="center"/>
          </w:tcPr>
          <w:p w:rsidR="00AB47CE" w:rsidRDefault="00A639B2" w:rsidP="00B077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Боровик</w:t>
            </w:r>
          </w:p>
          <w:p w:rsidR="00A639B2" w:rsidRPr="00F1481B" w:rsidRDefault="00A639B2" w:rsidP="00B0778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6060" w:type="dxa"/>
            <w:shd w:val="clear" w:color="auto" w:fill="auto"/>
          </w:tcPr>
          <w:p w:rsidR="00AB47CE" w:rsidRPr="00F1481B" w:rsidRDefault="00AB47CE" w:rsidP="00B07785">
            <w:pPr>
              <w:jc w:val="both"/>
              <w:rPr>
                <w:sz w:val="28"/>
                <w:szCs w:val="28"/>
              </w:rPr>
            </w:pPr>
            <w:r w:rsidRPr="0023745D">
              <w:rPr>
                <w:sz w:val="28"/>
                <w:szCs w:val="28"/>
              </w:rPr>
              <w:t xml:space="preserve">– заместитель председателя Территориальной избирательной комиссии </w:t>
            </w:r>
            <w:r w:rsidR="00A639B2">
              <w:rPr>
                <w:sz w:val="28"/>
                <w:szCs w:val="28"/>
              </w:rPr>
              <w:t>Пролетарского</w:t>
            </w:r>
            <w:r w:rsidRPr="0023745D">
              <w:rPr>
                <w:sz w:val="28"/>
                <w:szCs w:val="28"/>
              </w:rPr>
              <w:t xml:space="preserve"> района </w:t>
            </w:r>
            <w:proofErr w:type="gramStart"/>
            <w:r w:rsidRPr="0023745D">
              <w:rPr>
                <w:sz w:val="28"/>
                <w:szCs w:val="28"/>
              </w:rPr>
              <w:t>города  Ростова</w:t>
            </w:r>
            <w:proofErr w:type="gramEnd"/>
            <w:r w:rsidRPr="0023745D">
              <w:rPr>
                <w:sz w:val="28"/>
                <w:szCs w:val="28"/>
              </w:rPr>
              <w:t>-на-Дону</w:t>
            </w:r>
          </w:p>
        </w:tc>
      </w:tr>
    </w:tbl>
    <w:p w:rsidR="00AB47CE" w:rsidRPr="00F1481B" w:rsidRDefault="00AB47CE" w:rsidP="00AB47CE">
      <w:pPr>
        <w:jc w:val="center"/>
        <w:rPr>
          <w:b/>
          <w:sz w:val="28"/>
          <w:szCs w:val="28"/>
        </w:rPr>
      </w:pPr>
    </w:p>
    <w:p w:rsidR="00AB47CE" w:rsidRDefault="00AB47CE" w:rsidP="00AB47CE">
      <w:pPr>
        <w:jc w:val="center"/>
        <w:rPr>
          <w:b/>
          <w:sz w:val="28"/>
          <w:szCs w:val="28"/>
        </w:rPr>
      </w:pPr>
      <w:r w:rsidRPr="00F1481B">
        <w:rPr>
          <w:b/>
          <w:sz w:val="28"/>
          <w:szCs w:val="28"/>
        </w:rPr>
        <w:t>Члены Рабочей группы:</w:t>
      </w:r>
    </w:p>
    <w:p w:rsidR="00A639B2" w:rsidRPr="00F1481B" w:rsidRDefault="00A639B2" w:rsidP="00AB47CE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4"/>
        <w:gridCol w:w="5911"/>
      </w:tblGrid>
      <w:tr w:rsidR="00AB47CE" w:rsidRPr="00F1481B" w:rsidTr="00B077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AB47CE" w:rsidRDefault="00A639B2" w:rsidP="00B07785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bCs/>
                <w:sz w:val="28"/>
                <w:szCs w:val="28"/>
                <w:shd w:val="clear" w:color="auto" w:fill="FFFFFF"/>
              </w:rPr>
              <w:t>Всяченкова</w:t>
            </w:r>
            <w:proofErr w:type="spellEnd"/>
          </w:p>
          <w:p w:rsidR="00A639B2" w:rsidRPr="00F1481B" w:rsidRDefault="00A639B2" w:rsidP="00B0778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Ксения Ильинична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B07785">
            <w:pPr>
              <w:jc w:val="both"/>
              <w:rPr>
                <w:b/>
                <w:sz w:val="28"/>
                <w:szCs w:val="28"/>
              </w:rPr>
            </w:pPr>
            <w:r w:rsidRPr="00F1481B">
              <w:rPr>
                <w:sz w:val="28"/>
                <w:szCs w:val="28"/>
              </w:rPr>
              <w:t xml:space="preserve">– член Территориальной избирательной комиссии </w:t>
            </w:r>
            <w:r w:rsidR="00A639B2">
              <w:rPr>
                <w:sz w:val="28"/>
                <w:szCs w:val="28"/>
              </w:rPr>
              <w:t>Пролетарского</w:t>
            </w:r>
            <w:r w:rsidRPr="00F1481B">
              <w:rPr>
                <w:sz w:val="28"/>
                <w:szCs w:val="28"/>
              </w:rPr>
              <w:t xml:space="preserve"> района города                      Ростова-на-Дону с правом решающего голоса</w:t>
            </w:r>
          </w:p>
        </w:tc>
      </w:tr>
      <w:tr w:rsidR="00AB47CE" w:rsidRPr="00F1481B" w:rsidTr="00B077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AB47CE" w:rsidRDefault="00A639B2" w:rsidP="00B077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Сагайдак</w:t>
            </w:r>
          </w:p>
          <w:p w:rsidR="00A639B2" w:rsidRPr="00F1481B" w:rsidRDefault="00A639B2" w:rsidP="00B07785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Евгений Андреевич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B07785">
            <w:pPr>
              <w:jc w:val="both"/>
              <w:rPr>
                <w:sz w:val="28"/>
                <w:szCs w:val="28"/>
              </w:rPr>
            </w:pPr>
            <w:r w:rsidRPr="00F1481B">
              <w:rPr>
                <w:sz w:val="28"/>
                <w:szCs w:val="28"/>
              </w:rPr>
              <w:t>– </w:t>
            </w:r>
            <w:r w:rsidRPr="00F303EC">
              <w:rPr>
                <w:sz w:val="28"/>
                <w:szCs w:val="28"/>
              </w:rPr>
              <w:t>системный администратор территориал</w:t>
            </w:r>
            <w:r>
              <w:rPr>
                <w:sz w:val="28"/>
                <w:szCs w:val="28"/>
              </w:rPr>
              <w:t xml:space="preserve">ьного комплекса Государственной </w:t>
            </w:r>
            <w:proofErr w:type="gramStart"/>
            <w:r w:rsidRPr="00F303EC">
              <w:rPr>
                <w:sz w:val="28"/>
                <w:szCs w:val="28"/>
              </w:rPr>
              <w:t>автоматизирован</w:t>
            </w:r>
            <w:r>
              <w:rPr>
                <w:sz w:val="28"/>
                <w:szCs w:val="28"/>
              </w:rPr>
              <w:t>-</w:t>
            </w:r>
            <w:r w:rsidRPr="00F303EC">
              <w:rPr>
                <w:sz w:val="28"/>
                <w:szCs w:val="28"/>
              </w:rPr>
              <w:t>ной</w:t>
            </w:r>
            <w:proofErr w:type="gramEnd"/>
            <w:r w:rsidRPr="00F303EC">
              <w:rPr>
                <w:sz w:val="28"/>
                <w:szCs w:val="28"/>
              </w:rPr>
              <w:t xml:space="preserve"> системы Российской Федерации «Выборы»</w:t>
            </w:r>
          </w:p>
        </w:tc>
      </w:tr>
      <w:tr w:rsidR="00AB47CE" w:rsidRPr="00F1481B" w:rsidTr="00B077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A639B2" w:rsidRDefault="00A639B2" w:rsidP="00B07785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специалист </w:t>
            </w:r>
          </w:p>
          <w:p w:rsidR="00AB47CE" w:rsidRPr="00F9126C" w:rsidRDefault="00A639B2" w:rsidP="00B07785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по согласованию</w:t>
            </w:r>
          </w:p>
          <w:p w:rsidR="00AB47CE" w:rsidRPr="00F1481B" w:rsidRDefault="00AB47CE" w:rsidP="00B077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A639B2">
            <w:pPr>
              <w:jc w:val="both"/>
              <w:rPr>
                <w:sz w:val="28"/>
                <w:szCs w:val="28"/>
              </w:rPr>
            </w:pPr>
            <w:r w:rsidRPr="00F9126C">
              <w:rPr>
                <w:sz w:val="28"/>
                <w:szCs w:val="28"/>
              </w:rPr>
              <w:t>–</w:t>
            </w:r>
            <w:r w:rsidR="00A639B2">
              <w:rPr>
                <w:sz w:val="28"/>
                <w:szCs w:val="28"/>
              </w:rPr>
              <w:t xml:space="preserve"> отдел полиции №7</w:t>
            </w:r>
            <w:r w:rsidRPr="00F9126C">
              <w:rPr>
                <w:sz w:val="28"/>
                <w:szCs w:val="28"/>
              </w:rPr>
              <w:t xml:space="preserve"> Управления МВД России по г. Ростову-на-Дону</w:t>
            </w:r>
          </w:p>
        </w:tc>
      </w:tr>
      <w:tr w:rsidR="00AB47CE" w:rsidRPr="00F1481B" w:rsidTr="00B077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AB47CE" w:rsidRDefault="00A639B2" w:rsidP="00B077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  <w:p w:rsidR="00A639B2" w:rsidRPr="00F1481B" w:rsidRDefault="00A639B2" w:rsidP="00B077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AB47CE" w:rsidRPr="00F1481B" w:rsidRDefault="00AB47CE" w:rsidP="00A639B2">
            <w:pPr>
              <w:jc w:val="both"/>
              <w:rPr>
                <w:sz w:val="28"/>
                <w:szCs w:val="28"/>
              </w:rPr>
            </w:pPr>
            <w:r w:rsidRPr="00F9126C">
              <w:rPr>
                <w:sz w:val="28"/>
                <w:szCs w:val="28"/>
              </w:rPr>
              <w:t>–</w:t>
            </w:r>
            <w:r w:rsidR="00A639B2">
              <w:rPr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r w:rsidR="00A639B2">
              <w:rPr>
                <w:sz w:val="28"/>
                <w:szCs w:val="28"/>
              </w:rPr>
              <w:t>Пролетарского</w:t>
            </w:r>
            <w:r>
              <w:rPr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AB47CE" w:rsidRDefault="00AB47CE" w:rsidP="00AB47CE"/>
    <w:p w:rsidR="00AB47CE" w:rsidRDefault="00AB47CE" w:rsidP="00AB47CE"/>
    <w:p w:rsidR="00AB47CE" w:rsidRDefault="00AB47CE" w:rsidP="00AB47CE"/>
    <w:p w:rsidR="00AB47CE" w:rsidRPr="0063272C" w:rsidRDefault="00AB47CE" w:rsidP="00AB47CE">
      <w:pPr>
        <w:jc w:val="center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p w:rsidR="00AB47CE" w:rsidRPr="001C77B7" w:rsidRDefault="00AB47CE" w:rsidP="00AB47CE">
      <w:pPr>
        <w:pStyle w:val="a4"/>
        <w:tabs>
          <w:tab w:val="left" w:pos="851"/>
        </w:tabs>
        <w:spacing w:after="0" w:line="360" w:lineRule="auto"/>
        <w:rPr>
          <w:sz w:val="28"/>
          <w:szCs w:val="28"/>
        </w:rPr>
      </w:pPr>
    </w:p>
    <w:sectPr w:rsidR="00AB47CE" w:rsidRPr="001C77B7" w:rsidSect="0070077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6E061E5"/>
    <w:multiLevelType w:val="multilevel"/>
    <w:tmpl w:val="473A0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22B94"/>
    <w:rsid w:val="00541869"/>
    <w:rsid w:val="006305B0"/>
    <w:rsid w:val="0070077F"/>
    <w:rsid w:val="008126CF"/>
    <w:rsid w:val="00825FEF"/>
    <w:rsid w:val="008C2F2B"/>
    <w:rsid w:val="00A505E1"/>
    <w:rsid w:val="00A639B2"/>
    <w:rsid w:val="00AB47CE"/>
    <w:rsid w:val="00BD5DED"/>
    <w:rsid w:val="00CD0F85"/>
    <w:rsid w:val="00CD5BEB"/>
    <w:rsid w:val="00D003A1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B47C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AB47C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B47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2024-01-11T10:48:00Z</cp:lastPrinted>
  <dcterms:created xsi:type="dcterms:W3CDTF">2024-01-11T10:48:00Z</dcterms:created>
  <dcterms:modified xsi:type="dcterms:W3CDTF">2024-01-11T10:48:00Z</dcterms:modified>
</cp:coreProperties>
</file>